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DFC8E" w14:textId="77777777" w:rsidR="006D2CE6" w:rsidRDefault="006D2CE6" w:rsidP="006D2CE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АДМИНИСТРАЦИЯ СРЕДНЕТОЙМЕНСКОГО СЕЛЬСКОГО ПОСЕЛЕНИЯ </w:t>
      </w:r>
    </w:p>
    <w:p w14:paraId="21FE7AC7" w14:textId="77777777" w:rsidR="006D2CE6" w:rsidRDefault="006D2CE6" w:rsidP="006D2CE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ВЯТСКОПОЛЯНСКОГО РАЙОНА КИРОВСКОЙ ОБЛАСТИ </w:t>
      </w:r>
    </w:p>
    <w:p w14:paraId="3AB8D7B2" w14:textId="77777777" w:rsidR="006D2CE6" w:rsidRDefault="006D2CE6" w:rsidP="006D2C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37A95E" w14:textId="77777777" w:rsidR="006D2CE6" w:rsidRDefault="006D2CE6" w:rsidP="006D2C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526975F5" w14:textId="77777777" w:rsidR="006D2CE6" w:rsidRDefault="006D2CE6" w:rsidP="006D2CE6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2DF06AE" w14:textId="77777777" w:rsidR="006D2CE6" w:rsidRDefault="006D2CE6" w:rsidP="006D2CE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02.12.2009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  52 </w:t>
      </w:r>
    </w:p>
    <w:p w14:paraId="31101069" w14:textId="77777777" w:rsidR="006D2CE6" w:rsidRDefault="006D2CE6" w:rsidP="006D2CE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д.Средняя Тойма</w:t>
      </w:r>
    </w:p>
    <w:p w14:paraId="505265C2" w14:textId="77777777" w:rsidR="006D2CE6" w:rsidRDefault="006D2CE6" w:rsidP="006D2CE6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0416A69C" w14:textId="77777777" w:rsidR="006D2CE6" w:rsidRDefault="006D2CE6" w:rsidP="006D2CE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Порядка  уве-</w:t>
      </w:r>
    </w:p>
    <w:p w14:paraId="74026E0F" w14:textId="77777777" w:rsidR="006D2CE6" w:rsidRDefault="006D2CE6" w:rsidP="006D2CE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домления муниципальными слу-</w:t>
      </w:r>
    </w:p>
    <w:p w14:paraId="1C4528EB" w14:textId="77777777" w:rsidR="006D2CE6" w:rsidRDefault="006D2CE6" w:rsidP="006D2CE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жащими о фактах обращения   в </w:t>
      </w:r>
    </w:p>
    <w:p w14:paraId="243F6F67" w14:textId="77777777" w:rsidR="006D2CE6" w:rsidRDefault="006D2CE6" w:rsidP="006D2CE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целях  склонения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совершению </w:t>
      </w:r>
    </w:p>
    <w:p w14:paraId="30A18674" w14:textId="77777777" w:rsidR="006D2CE6" w:rsidRDefault="006D2CE6" w:rsidP="006D2CE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14:paraId="3FAFE748" w14:textId="77777777" w:rsidR="006D2CE6" w:rsidRDefault="006D2CE6" w:rsidP="006D2CE6">
      <w:pPr>
        <w:rPr>
          <w:sz w:val="28"/>
          <w:szCs w:val="28"/>
        </w:rPr>
      </w:pPr>
    </w:p>
    <w:p w14:paraId="5A489883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статьи 9 Федерального закона от 25 декабря 2008 года N 273-ФЗ "О противодействии коррупции":</w:t>
      </w:r>
    </w:p>
    <w:p w14:paraId="2E0FADE3" w14:textId="77777777" w:rsidR="006D2CE6" w:rsidRDefault="006D2CE6" w:rsidP="006D2CE6">
      <w:r>
        <w:rPr>
          <w:rFonts w:ascii="Times New Roman" w:hAnsi="Times New Roman" w:cs="Times New Roman"/>
          <w:sz w:val="28"/>
          <w:szCs w:val="28"/>
        </w:rPr>
        <w:t>1. Утвердить Порядок уведомления муниципальными служащими муниципального образования Среднетойменское сельское поселение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сведений.  Пр</w:t>
      </w:r>
      <w:hyperlink r:id="rId4" w:anchor="sub_1000" w:history="1">
        <w:r>
          <w:rPr>
            <w:rStyle w:val="Internetlink1"/>
            <w:rFonts w:ascii="Times New Roman" w:hAnsi="Times New Roman" w:cs="Times New Roman"/>
            <w:color w:val="000000"/>
            <w:sz w:val="28"/>
            <w:szCs w:val="28"/>
          </w:rPr>
          <w:t>иложение № 1.</w:t>
        </w:r>
      </w:hyperlink>
    </w:p>
    <w:p w14:paraId="2A8E9E34" w14:textId="77777777" w:rsidR="006D2CE6" w:rsidRDefault="006D2CE6" w:rsidP="006D2CE6">
      <w:bookmarkStart w:id="0" w:name="sub_1"/>
      <w:bookmarkEnd w:id="0"/>
      <w:r>
        <w:rPr>
          <w:rFonts w:ascii="Times New Roman" w:hAnsi="Times New Roman" w:cs="Times New Roman"/>
          <w:sz w:val="28"/>
          <w:szCs w:val="28"/>
        </w:rPr>
        <w:t>2. Утвердить Перечень сведений, содержащихся в уведомлениях о фактах обращения в целях склонения муниципального служащего муниципального образования Среднетойменское сельское поселение к совершению коррупционных правонарушений.  П</w:t>
      </w:r>
      <w:hyperlink r:id="rId5" w:anchor="sub_2000" w:history="1">
        <w:r>
          <w:rPr>
            <w:rStyle w:val="Internetlink1"/>
            <w:rFonts w:ascii="Times New Roman" w:hAnsi="Times New Roman" w:cs="Times New Roman"/>
            <w:color w:val="000000"/>
            <w:sz w:val="28"/>
            <w:szCs w:val="28"/>
          </w:rPr>
          <w:t>риложение № 2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C580855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1"/>
      <w:r>
        <w:rPr>
          <w:rFonts w:ascii="Times New Roman" w:hAnsi="Times New Roman" w:cs="Times New Roman"/>
          <w:sz w:val="28"/>
          <w:szCs w:val="28"/>
        </w:rPr>
        <w:t xml:space="preserve">3. Ознакомить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служащих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 распоряжением.</w:t>
      </w:r>
    </w:p>
    <w:p w14:paraId="18447DBF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2"/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распоряжения  оставляю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14:paraId="1698CC33" w14:textId="77777777" w:rsidR="006D2CE6" w:rsidRDefault="006D2CE6" w:rsidP="006D2CE6"/>
    <w:p w14:paraId="7EDE82C3" w14:textId="77777777" w:rsidR="006D2CE6" w:rsidRDefault="006D2CE6" w:rsidP="006D2CE6"/>
    <w:p w14:paraId="394B628F" w14:textId="77777777" w:rsidR="006D2CE6" w:rsidRDefault="006D2CE6" w:rsidP="006D2CE6"/>
    <w:p w14:paraId="1C10DB32" w14:textId="77777777" w:rsidR="006D2CE6" w:rsidRDefault="006D2CE6" w:rsidP="006D2CE6">
      <w:pPr>
        <w:pStyle w:val="Con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администрации</w:t>
      </w:r>
    </w:p>
    <w:p w14:paraId="4DB5DF6F" w14:textId="77777777" w:rsidR="006D2CE6" w:rsidRDefault="006D2CE6" w:rsidP="006D2CE6">
      <w:pPr>
        <w:pStyle w:val="Con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Н.А.Перина</w:t>
      </w:r>
    </w:p>
    <w:p w14:paraId="55499019" w14:textId="77777777" w:rsidR="006D2CE6" w:rsidRDefault="006D2CE6" w:rsidP="006D2CE6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14:paraId="0229E2B5" w14:textId="77777777" w:rsidR="006D2CE6" w:rsidRDefault="006D2CE6" w:rsidP="006D2CE6">
      <w:pPr>
        <w:pStyle w:val="ConsNonformat"/>
        <w:rPr>
          <w:rFonts w:ascii="Times New Roman" w:hAnsi="Times New Roman" w:cs="Times New Roman"/>
        </w:rPr>
      </w:pPr>
    </w:p>
    <w:p w14:paraId="1BEAE225" w14:textId="77777777" w:rsidR="006D2CE6" w:rsidRDefault="006D2CE6" w:rsidP="006D2CE6"/>
    <w:p w14:paraId="1CF25540" w14:textId="77777777" w:rsidR="006D2CE6" w:rsidRDefault="006D2CE6" w:rsidP="006D2CE6"/>
    <w:p w14:paraId="17BD3E63" w14:textId="77777777" w:rsidR="006D2CE6" w:rsidRDefault="006D2CE6" w:rsidP="006D2CE6"/>
    <w:p w14:paraId="520F100A" w14:textId="77777777" w:rsidR="006D2CE6" w:rsidRDefault="006D2CE6" w:rsidP="006D2CE6">
      <w:pPr>
        <w:ind w:firstLine="0"/>
        <w:jc w:val="right"/>
        <w:rPr>
          <w:b/>
          <w:bCs/>
          <w:color w:val="000080"/>
        </w:rPr>
      </w:pPr>
    </w:p>
    <w:p w14:paraId="26E732B1" w14:textId="77777777" w:rsidR="006D2CE6" w:rsidRDefault="006D2CE6" w:rsidP="006D2CE6">
      <w:pPr>
        <w:ind w:firstLine="0"/>
        <w:jc w:val="right"/>
        <w:rPr>
          <w:b/>
          <w:bCs/>
          <w:color w:val="000080"/>
        </w:rPr>
      </w:pPr>
    </w:p>
    <w:p w14:paraId="0E9068BA" w14:textId="77777777" w:rsidR="006D2CE6" w:rsidRDefault="006D2CE6" w:rsidP="006D2CE6">
      <w:pPr>
        <w:ind w:firstLine="0"/>
        <w:jc w:val="right"/>
        <w:rPr>
          <w:b/>
          <w:bCs/>
          <w:color w:val="000080"/>
        </w:rPr>
      </w:pPr>
    </w:p>
    <w:p w14:paraId="550E526E" w14:textId="77777777" w:rsidR="006D2CE6" w:rsidRDefault="006D2CE6" w:rsidP="006D2CE6">
      <w:pPr>
        <w:ind w:firstLine="0"/>
        <w:jc w:val="right"/>
        <w:rPr>
          <w:b/>
          <w:bCs/>
          <w:color w:val="000080"/>
        </w:rPr>
      </w:pPr>
    </w:p>
    <w:p w14:paraId="217D1BE8" w14:textId="77777777" w:rsidR="006D2CE6" w:rsidRDefault="006D2CE6" w:rsidP="006D2CE6">
      <w:pPr>
        <w:ind w:firstLine="0"/>
        <w:jc w:val="right"/>
        <w:rPr>
          <w:b/>
          <w:bCs/>
          <w:color w:val="000080"/>
        </w:rPr>
      </w:pPr>
    </w:p>
    <w:p w14:paraId="57A453DE" w14:textId="77777777" w:rsidR="006D2CE6" w:rsidRDefault="006D2CE6" w:rsidP="006D2CE6">
      <w:pPr>
        <w:ind w:firstLine="0"/>
        <w:jc w:val="right"/>
        <w:rPr>
          <w:b/>
          <w:bCs/>
          <w:color w:val="000080"/>
        </w:rPr>
      </w:pPr>
    </w:p>
    <w:p w14:paraId="56325B84" w14:textId="77777777" w:rsidR="006D2CE6" w:rsidRDefault="006D2CE6" w:rsidP="006D2CE6">
      <w:pPr>
        <w:ind w:firstLine="0"/>
        <w:jc w:val="right"/>
        <w:rPr>
          <w:b/>
          <w:bCs/>
          <w:color w:val="000080"/>
        </w:rPr>
      </w:pPr>
    </w:p>
    <w:p w14:paraId="64EDB80F" w14:textId="77777777" w:rsidR="006D2CE6" w:rsidRDefault="006D2CE6" w:rsidP="006D2CE6">
      <w:pPr>
        <w:ind w:firstLine="0"/>
        <w:jc w:val="right"/>
        <w:rPr>
          <w:b/>
          <w:bCs/>
          <w:color w:val="000080"/>
        </w:rPr>
      </w:pPr>
    </w:p>
    <w:p w14:paraId="0EBB00E0" w14:textId="77777777" w:rsidR="006D2CE6" w:rsidRDefault="006D2CE6" w:rsidP="006D2CE6">
      <w:pPr>
        <w:ind w:firstLine="0"/>
        <w:jc w:val="right"/>
        <w:rPr>
          <w:b/>
          <w:bCs/>
          <w:color w:val="000080"/>
        </w:rPr>
      </w:pPr>
    </w:p>
    <w:p w14:paraId="371D5AA8" w14:textId="77777777" w:rsidR="006D2CE6" w:rsidRDefault="006D2CE6" w:rsidP="006D2CE6">
      <w:pPr>
        <w:ind w:firstLine="0"/>
        <w:jc w:val="right"/>
        <w:rPr>
          <w:b/>
          <w:bCs/>
          <w:color w:val="000080"/>
        </w:rPr>
      </w:pPr>
    </w:p>
    <w:p w14:paraId="7C2BAB3B" w14:textId="77777777" w:rsidR="006D2CE6" w:rsidRDefault="006D2CE6" w:rsidP="006D2CE6">
      <w:pPr>
        <w:ind w:firstLine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                 </w:t>
      </w:r>
      <w:bookmarkStart w:id="3" w:name="sub_1000"/>
      <w:r>
        <w:rPr>
          <w:rFonts w:ascii="Times New Roman" w:hAnsi="Times New Roman" w:cs="Times New Roman"/>
          <w:color w:val="000000"/>
        </w:rPr>
        <w:t>Приложение № 1</w:t>
      </w:r>
    </w:p>
    <w:bookmarkEnd w:id="3"/>
    <w:p w14:paraId="3254EC39" w14:textId="77777777" w:rsidR="006D2CE6" w:rsidRDefault="006D2CE6" w:rsidP="006D2CE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к </w:t>
      </w:r>
      <w:hyperlink r:id="rId6" w:anchor="sub_0" w:history="1">
        <w:r>
          <w:rPr>
            <w:rStyle w:val="Internetlink1"/>
            <w:rFonts w:ascii="Times New Roman" w:hAnsi="Times New Roman" w:cs="Times New Roman"/>
            <w:color w:val="000000"/>
          </w:rPr>
          <w:t>распоряжению</w:t>
        </w:r>
      </w:hyperlink>
      <w:r>
        <w:rPr>
          <w:rFonts w:ascii="Times New Roman" w:hAnsi="Times New Roman" w:cs="Times New Roman"/>
          <w:color w:val="000080"/>
        </w:rPr>
        <w:t xml:space="preserve">  </w:t>
      </w:r>
      <w:r>
        <w:rPr>
          <w:rFonts w:ascii="Times New Roman" w:hAnsi="Times New Roman" w:cs="Times New Roman"/>
          <w:color w:val="000000"/>
        </w:rPr>
        <w:t>администрации</w:t>
      </w:r>
    </w:p>
    <w:p w14:paraId="7EF70EDC" w14:textId="77777777" w:rsidR="006D2CE6" w:rsidRDefault="006D2CE6" w:rsidP="006D2CE6">
      <w:pPr>
        <w:jc w:val="left"/>
        <w:rPr>
          <w:rFonts w:ascii="Times New Roman" w:hAnsi="Times New Roman" w:cs="Times New Roman"/>
          <w:color w:val="000080"/>
        </w:rPr>
      </w:pPr>
      <w:r>
        <w:rPr>
          <w:rFonts w:ascii="Times New Roman" w:hAnsi="Times New Roman" w:cs="Times New Roman"/>
          <w:color w:val="00008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</w:rPr>
        <w:t>сельского поселения</w:t>
      </w:r>
    </w:p>
    <w:p w14:paraId="67020B0D" w14:textId="77777777" w:rsidR="006D2CE6" w:rsidRDefault="006D2CE6" w:rsidP="006D2CE6">
      <w:pPr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</w:rPr>
        <w:t>от  02.12.2009</w:t>
      </w:r>
      <w:proofErr w:type="gramEnd"/>
      <w:r>
        <w:rPr>
          <w:rFonts w:ascii="Times New Roman" w:hAnsi="Times New Roman" w:cs="Times New Roman"/>
          <w:color w:val="000000"/>
        </w:rPr>
        <w:t xml:space="preserve">  N  52 </w:t>
      </w:r>
    </w:p>
    <w:p w14:paraId="546ED8C0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</w:p>
    <w:p w14:paraId="3B7E0E39" w14:textId="77777777" w:rsidR="006D2CE6" w:rsidRDefault="006D2CE6" w:rsidP="006D2C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br/>
        <w:t>уведомления муниципальными служащими муниципального образования Среднетойменское сельское поселение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</w:t>
      </w:r>
    </w:p>
    <w:p w14:paraId="6DF47DB1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</w:p>
    <w:p w14:paraId="5786D919" w14:textId="77777777" w:rsidR="006D2CE6" w:rsidRDefault="006D2CE6" w:rsidP="006D2C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100"/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4"/>
    <w:p w14:paraId="6B438034" w14:textId="77777777" w:rsidR="006D2CE6" w:rsidRDefault="006D2CE6" w:rsidP="006D2CE6"/>
    <w:p w14:paraId="179A28DA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разработан во исполнение положений Федерального закона от 25.12.2008 N 273-ФЗ "О противодействии коррупции".</w:t>
      </w:r>
    </w:p>
    <w:p w14:paraId="101E04A5" w14:textId="77777777" w:rsidR="006D2CE6" w:rsidRDefault="006D2CE6" w:rsidP="006D2CE6">
      <w:bookmarkStart w:id="5" w:name="sub_1001"/>
      <w:bookmarkEnd w:id="5"/>
      <w:r>
        <w:rPr>
          <w:rFonts w:ascii="Times New Roman" w:hAnsi="Times New Roman" w:cs="Times New Roman"/>
          <w:sz w:val="28"/>
          <w:szCs w:val="28"/>
        </w:rPr>
        <w:t xml:space="preserve">2. Муниципальные служащие муниципального образования Среднетойменское сельское поселение (далее - муниципальные служащие) обязаны уведомлять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нанимателя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(главу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сельского поселения)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14:paraId="6AA4F26C" w14:textId="77777777" w:rsidR="006D2CE6" w:rsidRDefault="006D2CE6" w:rsidP="006D2CE6">
      <w:bookmarkStart w:id="6" w:name="sub_1002"/>
      <w:bookmarkEnd w:id="6"/>
      <w:r>
        <w:rPr>
          <w:rFonts w:ascii="Times New Roman" w:hAnsi="Times New Roman" w:cs="Times New Roman"/>
          <w:sz w:val="28"/>
          <w:szCs w:val="28"/>
        </w:rPr>
        <w:t xml:space="preserve">3. Настоящий Порядок устанавливает процедуру уведомления муниципальными служащими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представителя нанимателя (главу администрации сельского поселения)</w:t>
      </w:r>
      <w:r>
        <w:rPr>
          <w:rFonts w:ascii="Times New Roman" w:hAnsi="Times New Roman" w:cs="Times New Roman"/>
          <w:sz w:val="28"/>
          <w:szCs w:val="28"/>
        </w:rPr>
        <w:t xml:space="preserve">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14:paraId="54F51A2F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bookmarkStart w:id="7" w:name="sub_1003"/>
      <w:bookmarkEnd w:id="7"/>
      <w:r>
        <w:rPr>
          <w:rFonts w:ascii="Times New Roman" w:hAnsi="Times New Roman" w:cs="Times New Roman"/>
          <w:sz w:val="28"/>
          <w:szCs w:val="28"/>
        </w:rPr>
        <w:t>4. В соответствии со статьей 1 Федерального закона N 273-ФЗ коррупцией являются:</w:t>
      </w:r>
    </w:p>
    <w:p w14:paraId="59FA6E11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bookmarkStart w:id="8" w:name="sub_1004"/>
      <w:bookmarkEnd w:id="8"/>
      <w:r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775D58B7" w14:textId="77777777" w:rsidR="006D2CE6" w:rsidRDefault="006D2CE6" w:rsidP="006D2CE6">
      <w:bookmarkStart w:id="9" w:name="sub_1041"/>
      <w:bookmarkEnd w:id="9"/>
      <w:r>
        <w:rPr>
          <w:rFonts w:ascii="Times New Roman" w:hAnsi="Times New Roman" w:cs="Times New Roman"/>
          <w:sz w:val="28"/>
          <w:szCs w:val="28"/>
        </w:rPr>
        <w:t xml:space="preserve">б) совершение деяний, указанных в </w:t>
      </w:r>
      <w:hyperlink r:id="rId7" w:anchor="sub_1041" w:history="1">
        <w:r>
          <w:rPr>
            <w:rStyle w:val="Internetlink1"/>
            <w:rFonts w:ascii="Times New Roman" w:hAnsi="Times New Roman" w:cs="Times New Roman"/>
            <w:color w:val="000000"/>
            <w:sz w:val="28"/>
            <w:szCs w:val="28"/>
          </w:rPr>
          <w:t>подпункте "а"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пункта, от имени или в интересах юридического лица.</w:t>
      </w:r>
    </w:p>
    <w:p w14:paraId="53215CD1" w14:textId="77777777" w:rsidR="006D2CE6" w:rsidRDefault="006D2CE6" w:rsidP="006D2CE6"/>
    <w:p w14:paraId="41F28CFA" w14:textId="77777777" w:rsidR="006D2CE6" w:rsidRDefault="006D2CE6" w:rsidP="006D2C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1200"/>
      <w:r>
        <w:rPr>
          <w:rFonts w:ascii="Times New Roman" w:hAnsi="Times New Roman" w:cs="Times New Roman"/>
          <w:sz w:val="28"/>
          <w:szCs w:val="28"/>
        </w:rPr>
        <w:t>II. Организация приема и регистрации уведомлений</w:t>
      </w:r>
    </w:p>
    <w:bookmarkEnd w:id="10"/>
    <w:p w14:paraId="11171E80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</w:p>
    <w:p w14:paraId="3EF9D982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Организация приема и регистрации уведомлений муниципальных служащих о фактах обращения к ним в целях склонения их к совершению коррупционных правонарушений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 Среднетойменского сельского поселения.</w:t>
      </w:r>
    </w:p>
    <w:p w14:paraId="121A353C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 служащий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обращении к нему каких-либо лиц в целях склонения его к совершению коррупционных правонарушений представляет письменное уведомление на имя 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главы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уведомление) 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специалисту администрации.</w:t>
      </w:r>
    </w:p>
    <w:p w14:paraId="1278EC95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принятии уведомления должностным лицом, правомочным на эти действия, недопустим.</w:t>
      </w:r>
    </w:p>
    <w:p w14:paraId="4418C2EE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11" w:name="sub_1008"/>
      <w:r>
        <w:rPr>
          <w:rFonts w:ascii="Times New Roman" w:hAnsi="Times New Roman" w:cs="Times New Roman"/>
          <w:sz w:val="28"/>
          <w:szCs w:val="28"/>
        </w:rPr>
        <w:t>. Уведомления регистрируются в Журнале регистрации уведомлений о фактах обращения к муниципальным служащим муниципального образования Среднетойменское сельское поселение каких-либо лиц в целях склонения их к совершению коррупционных правонарушений (далее - Журнал) (приложение).</w:t>
      </w:r>
    </w:p>
    <w:bookmarkEnd w:id="11"/>
    <w:p w14:paraId="04FB0426" w14:textId="77777777" w:rsidR="006D2CE6" w:rsidRDefault="006D2CE6" w:rsidP="006D2CE6">
      <w:r>
        <w:rPr>
          <w:rFonts w:ascii="Times New Roman" w:hAnsi="Times New Roman" w:cs="Times New Roman"/>
          <w:sz w:val="28"/>
          <w:szCs w:val="28"/>
        </w:rPr>
        <w:t xml:space="preserve">Копия зарегистрированного в установленном порядке уведомления выдается заявителю на руки под роспись в </w:t>
      </w:r>
      <w:hyperlink r:id="rId8" w:anchor="sub_10001" w:history="1">
        <w:r>
          <w:rPr>
            <w:rStyle w:val="Internetlink1"/>
            <w:rFonts w:ascii="Times New Roman" w:hAnsi="Times New Roman" w:cs="Times New Roman"/>
            <w:color w:val="000000"/>
            <w:sz w:val="28"/>
            <w:szCs w:val="28"/>
          </w:rPr>
          <w:t>графе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(Особые отметки) Журнала.</w:t>
      </w:r>
    </w:p>
    <w:p w14:paraId="2CDAD78F" w14:textId="77777777" w:rsidR="006D2CE6" w:rsidRDefault="006D2CE6" w:rsidP="006D2CE6">
      <w:r>
        <w:rPr>
          <w:rFonts w:ascii="Times New Roman" w:hAnsi="Times New Roman" w:cs="Times New Roman"/>
          <w:sz w:val="28"/>
          <w:szCs w:val="28"/>
        </w:rPr>
        <w:t>8</w:t>
      </w:r>
      <w:bookmarkStart w:id="12" w:name="sub_1009"/>
      <w:r>
        <w:rPr>
          <w:rFonts w:ascii="Times New Roman" w:hAnsi="Times New Roman" w:cs="Times New Roman"/>
          <w:sz w:val="28"/>
          <w:szCs w:val="28"/>
        </w:rPr>
        <w:t xml:space="preserve">. В </w:t>
      </w:r>
      <w:hyperlink r:id="rId9" w:anchor="sub_10000" w:history="1">
        <w:r>
          <w:rPr>
            <w:rStyle w:val="Internetlink1"/>
            <w:rFonts w:ascii="Times New Roman" w:hAnsi="Times New Roman" w:cs="Times New Roman"/>
            <w:color w:val="000000"/>
            <w:sz w:val="28"/>
            <w:szCs w:val="28"/>
          </w:rPr>
          <w:t>Журнале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должно быть отражено следующее:</w:t>
      </w:r>
    </w:p>
    <w:bookmarkEnd w:id="12"/>
    <w:p w14:paraId="628C53CD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порядковый номер, присвоенный зарегистрированному уведомлению;</w:t>
      </w:r>
    </w:p>
    <w:p w14:paraId="3C77CAEC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время его принятия;</w:t>
      </w:r>
    </w:p>
    <w:p w14:paraId="5AB08557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должность лица, принявшего уведомления;</w:t>
      </w:r>
    </w:p>
    <w:p w14:paraId="40F850FE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краткое изложение фактов, указанных в уведомлении;</w:t>
      </w:r>
    </w:p>
    <w:p w14:paraId="1147F9D1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должностного лица, принявшего уведомление для проверки сведений, в нем указанных;</w:t>
      </w:r>
    </w:p>
    <w:p w14:paraId="11477CBA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принятом решении с указанием даты;</w:t>
      </w:r>
    </w:p>
    <w:p w14:paraId="7E88AF14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особые отметки.</w:t>
      </w:r>
    </w:p>
    <w:p w14:paraId="5CB1855B" w14:textId="77777777" w:rsidR="006D2CE6" w:rsidRDefault="006D2CE6" w:rsidP="006D2CE6">
      <w:r>
        <w:rPr>
          <w:rFonts w:ascii="Times New Roman" w:hAnsi="Times New Roman" w:cs="Times New Roman"/>
          <w:sz w:val="28"/>
          <w:szCs w:val="28"/>
        </w:rPr>
        <w:t xml:space="preserve">Запрещается отражать в </w:t>
      </w:r>
      <w:hyperlink r:id="rId10" w:anchor="sub_10000" w:history="1">
        <w:r>
          <w:rPr>
            <w:rStyle w:val="Internetlink1"/>
            <w:rFonts w:ascii="Times New Roman" w:hAnsi="Times New Roman" w:cs="Times New Roman"/>
            <w:color w:val="000000"/>
            <w:sz w:val="28"/>
            <w:szCs w:val="28"/>
          </w:rPr>
          <w:t>Журнале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14:paraId="2155CDE6" w14:textId="77777777" w:rsidR="006D2CE6" w:rsidRDefault="006D2CE6" w:rsidP="006D2CE6">
      <w:r>
        <w:rPr>
          <w:rFonts w:ascii="Times New Roman" w:hAnsi="Times New Roman" w:cs="Times New Roman"/>
          <w:sz w:val="28"/>
          <w:szCs w:val="28"/>
        </w:rPr>
        <w:t>9</w:t>
      </w:r>
      <w:bookmarkStart w:id="13" w:name="sub_1010"/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anchor="sub_10000" w:history="1">
        <w:r>
          <w:rPr>
            <w:rStyle w:val="Internetlink1"/>
            <w:rFonts w:ascii="Times New Roman" w:hAnsi="Times New Roman" w:cs="Times New Roman"/>
            <w:color w:val="000000"/>
            <w:sz w:val="28"/>
            <w:szCs w:val="28"/>
          </w:rPr>
          <w:t>Журнал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хранится не менее 5 лет с момента регистрации в нем последнего уведомления -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сельского поселения.</w:t>
      </w:r>
    </w:p>
    <w:bookmarkEnd w:id="13"/>
    <w:p w14:paraId="73C8C239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</w:p>
    <w:p w14:paraId="77D00475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bookmarkStart w:id="14" w:name="sub_1300"/>
    </w:p>
    <w:p w14:paraId="0247F12C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Организация проверки содержащихся в уведомлениях сведений</w:t>
      </w:r>
    </w:p>
    <w:bookmarkEnd w:id="14"/>
    <w:p w14:paraId="1CFBD16B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</w:p>
    <w:p w14:paraId="039DC4B4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Организация проверки содержащихся в уведомлениях сведений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осуществляется  главой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поселения. По результатам проведенной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проверки  принимается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 направлении информации в правоохранительные органы.</w:t>
      </w:r>
    </w:p>
    <w:p w14:paraId="568FD4CD" w14:textId="77777777" w:rsidR="006D2CE6" w:rsidRDefault="006D2CE6" w:rsidP="006D2CE6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5" w:name="sub_1012"/>
      <w:bookmarkEnd w:id="15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13. Проверка проводится в течение пяти рабочих дней с момента регистрации уведомления.</w:t>
      </w:r>
    </w:p>
    <w:p w14:paraId="66E3AB24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bookmarkStart w:id="16" w:name="sub_1013"/>
      <w:bookmarkEnd w:id="16"/>
      <w:r>
        <w:rPr>
          <w:rFonts w:ascii="Times New Roman" w:hAnsi="Times New Roman" w:cs="Times New Roman"/>
          <w:sz w:val="28"/>
          <w:szCs w:val="28"/>
        </w:rPr>
        <w:t>14. В ходе проверки проверяется наличие в представленной заявителем информации признаков состава правонарушения.</w:t>
      </w:r>
    </w:p>
    <w:p w14:paraId="472968C8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bookmarkStart w:id="17" w:name="sub_1014"/>
      <w:bookmarkEnd w:id="17"/>
    </w:p>
    <w:p w14:paraId="1AA59F4B" w14:textId="77777777" w:rsidR="006D2CE6" w:rsidRDefault="006D2CE6" w:rsidP="006D2CE6">
      <w:pPr>
        <w:jc w:val="right"/>
      </w:pPr>
      <w:bookmarkStart w:id="18" w:name="sub_1015"/>
      <w:bookmarkEnd w:id="18"/>
    </w:p>
    <w:p w14:paraId="5EDCC388" w14:textId="77777777" w:rsidR="006D2CE6" w:rsidRDefault="006D2CE6" w:rsidP="006D2CE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461697" w14:textId="77777777" w:rsidR="006D2CE6" w:rsidRDefault="006D2CE6" w:rsidP="006D2CE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DD850E" w14:textId="77777777" w:rsidR="006D2CE6" w:rsidRDefault="006D2CE6" w:rsidP="006D2CE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466100" w14:textId="77777777" w:rsidR="006D2CE6" w:rsidRDefault="006D2CE6" w:rsidP="006D2CE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103FA98" w14:textId="77777777" w:rsidR="006D2CE6" w:rsidRDefault="006D2CE6" w:rsidP="006D2CE6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r:id="rId12" w:anchor="sub_1000" w:history="1">
        <w:r>
          <w:rPr>
            <w:rStyle w:val="Internetlink1"/>
            <w:rFonts w:ascii="Times New Roman" w:hAnsi="Times New Roman" w:cs="Times New Roman"/>
            <w:color w:val="000000"/>
            <w:sz w:val="28"/>
            <w:szCs w:val="28"/>
          </w:rPr>
          <w:t>Порядку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</w:t>
      </w:r>
    </w:p>
    <w:p w14:paraId="10B15889" w14:textId="77777777" w:rsidR="006D2CE6" w:rsidRDefault="006D2CE6" w:rsidP="006D2C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фактах обращения</w:t>
      </w:r>
    </w:p>
    <w:p w14:paraId="7E9E45E6" w14:textId="77777777" w:rsidR="006D2CE6" w:rsidRDefault="006D2CE6" w:rsidP="006D2C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в целях склонения их</w:t>
      </w:r>
    </w:p>
    <w:p w14:paraId="18EC94DC" w14:textId="77777777" w:rsidR="006D2CE6" w:rsidRDefault="006D2CE6" w:rsidP="006D2C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</w:t>
      </w:r>
    </w:p>
    <w:p w14:paraId="47178760" w14:textId="77777777" w:rsidR="006D2CE6" w:rsidRDefault="006D2CE6" w:rsidP="006D2C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таких уведомлений</w:t>
      </w:r>
    </w:p>
    <w:p w14:paraId="6CB14457" w14:textId="77777777" w:rsidR="006D2CE6" w:rsidRDefault="006D2CE6" w:rsidP="006D2C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организации проверки</w:t>
      </w:r>
    </w:p>
    <w:p w14:paraId="6797AEF8" w14:textId="77777777" w:rsidR="006D2CE6" w:rsidRDefault="006D2CE6" w:rsidP="006D2C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содержащихся в них сведений</w:t>
      </w:r>
    </w:p>
    <w:p w14:paraId="4120598E" w14:textId="77777777" w:rsidR="006D2CE6" w:rsidRDefault="006D2CE6" w:rsidP="006D2CE6"/>
    <w:p w14:paraId="111860EC" w14:textId="77777777" w:rsidR="006D2CE6" w:rsidRDefault="006D2CE6" w:rsidP="006D2CE6">
      <w:pPr>
        <w:pStyle w:val="3f3f3f3f3f3f3f3f3f3f3f3f3f3f3f3f3f3f3f"/>
      </w:pPr>
      <w:r>
        <w:t xml:space="preserve"> </w:t>
      </w:r>
      <w:r>
        <w:rPr>
          <w:rFonts w:ascii="Times New Roman" w:hAnsi="Times New Roman" w:cs="Times New Roman"/>
        </w:rPr>
        <w:t>Основание ___________________</w:t>
      </w:r>
    </w:p>
    <w:p w14:paraId="6F4B0A62" w14:textId="77777777" w:rsidR="006D2CE6" w:rsidRDefault="006D2CE6" w:rsidP="006D2CE6">
      <w:pPr>
        <w:pStyle w:val="3f3f3f3f3f3f3f3f3f3f3f3f3f3f3f3f3f3f3f"/>
      </w:pPr>
      <w:r>
        <w:t xml:space="preserve"> </w:t>
      </w:r>
      <w:r>
        <w:rPr>
          <w:rFonts w:ascii="Times New Roman" w:hAnsi="Times New Roman" w:cs="Times New Roman"/>
        </w:rPr>
        <w:t>Срок хранения _______________</w:t>
      </w:r>
    </w:p>
    <w:p w14:paraId="2CDA4AD6" w14:textId="77777777" w:rsidR="006D2CE6" w:rsidRDefault="006D2CE6" w:rsidP="006D2CE6">
      <w:pPr>
        <w:rPr>
          <w:sz w:val="14"/>
          <w:szCs w:val="14"/>
        </w:rPr>
      </w:pPr>
    </w:p>
    <w:p w14:paraId="4D75C9AF" w14:textId="77777777" w:rsidR="006D2CE6" w:rsidRDefault="006D2CE6" w:rsidP="006D2CE6">
      <w:pPr>
        <w:jc w:val="center"/>
        <w:rPr>
          <w:rFonts w:ascii="Times New Roman" w:hAnsi="Times New Roman" w:cs="Times New Roman"/>
        </w:rPr>
      </w:pPr>
    </w:p>
    <w:p w14:paraId="3AC72587" w14:textId="77777777" w:rsidR="006D2CE6" w:rsidRDefault="006D2CE6" w:rsidP="006D2C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</w:t>
      </w:r>
    </w:p>
    <w:p w14:paraId="04F7758D" w14:textId="77777777" w:rsidR="006D2CE6" w:rsidRDefault="006D2CE6" w:rsidP="006D2C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регистрации уведомлений о фактах обращения к муниципальным служащим</w:t>
      </w:r>
    </w:p>
    <w:p w14:paraId="24655CF8" w14:textId="77777777" w:rsidR="006D2CE6" w:rsidRDefault="006D2CE6" w:rsidP="006D2C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</w:rPr>
        <w:t>Среднетойменское сельское поселение</w:t>
      </w:r>
    </w:p>
    <w:p w14:paraId="5FAC5927" w14:textId="77777777" w:rsidR="006D2CE6" w:rsidRDefault="006D2CE6" w:rsidP="006D2C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каких-либо лиц в целях склонения их к совершению коррупционных правонарушений</w:t>
      </w:r>
    </w:p>
    <w:p w14:paraId="71E51CCF" w14:textId="77777777" w:rsidR="006D2CE6" w:rsidRDefault="006D2CE6" w:rsidP="006D2CE6">
      <w:pPr>
        <w:rPr>
          <w:sz w:val="14"/>
          <w:szCs w:val="14"/>
        </w:rPr>
      </w:pPr>
    </w:p>
    <w:p w14:paraId="7D8F23C3" w14:textId="77777777" w:rsidR="006D2CE6" w:rsidRDefault="006D2CE6" w:rsidP="006D2CE6">
      <w:pPr>
        <w:pStyle w:val="3f3f3f3f3f3f3f3f3f3f3f3f3f3f3f3f3f3f3f"/>
      </w:pPr>
      <w:r>
        <w:t xml:space="preserve">                                                                   </w:t>
      </w:r>
      <w:r>
        <w:rPr>
          <w:rFonts w:ascii="Times New Roman" w:hAnsi="Times New Roman" w:cs="Times New Roman"/>
        </w:rPr>
        <w:t>Начата "__" __________ 20__ г.</w:t>
      </w:r>
    </w:p>
    <w:p w14:paraId="775BE5B3" w14:textId="77777777" w:rsidR="006D2CE6" w:rsidRDefault="006D2CE6" w:rsidP="006D2CE6">
      <w:pPr>
        <w:pStyle w:val="3f3f3f3f3f3f3f3f3f3f3f3f3f3f3f3f3f3f3f"/>
      </w:pPr>
      <w:r>
        <w:t xml:space="preserve">                                                                   </w:t>
      </w:r>
      <w:r>
        <w:rPr>
          <w:rFonts w:ascii="Times New Roman" w:hAnsi="Times New Roman" w:cs="Times New Roman"/>
        </w:rPr>
        <w:t>Окончена "__" __________ 20__ г.</w:t>
      </w:r>
    </w:p>
    <w:p w14:paraId="1B87F998" w14:textId="77777777" w:rsidR="006D2CE6" w:rsidRDefault="006D2CE6" w:rsidP="006D2CE6"/>
    <w:p w14:paraId="4A7EEF8B" w14:textId="77777777" w:rsidR="006D2CE6" w:rsidRDefault="006D2CE6" w:rsidP="006D2CE6"/>
    <w:p w14:paraId="02B89199" w14:textId="77777777" w:rsidR="006D2CE6" w:rsidRDefault="006D2CE6" w:rsidP="006D2CE6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114"/>
        <w:gridCol w:w="1118"/>
        <w:gridCol w:w="1449"/>
        <w:gridCol w:w="1294"/>
        <w:gridCol w:w="1860"/>
        <w:gridCol w:w="1306"/>
        <w:gridCol w:w="910"/>
      </w:tblGrid>
      <w:tr w:rsidR="006D2CE6" w14:paraId="02E7C271" w14:textId="77777777" w:rsidTr="006D2CE6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B655D9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570859AC" w14:textId="77777777" w:rsidR="006D2CE6" w:rsidRDefault="006D2CE6">
            <w:pPr>
              <w:spacing w:line="256" w:lineRule="auto"/>
              <w:ind w:firstLine="0"/>
            </w:pPr>
            <w:r>
              <w:rPr>
                <w:rFonts w:ascii="Times New Roman"/>
              </w:rPr>
              <w:t>п</w:t>
            </w:r>
            <w:r>
              <w:rPr>
                <w:rFonts w:ascii="Times New Roman" w:cs="Times New Roman"/>
              </w:rPr>
              <w:t>/</w:t>
            </w:r>
            <w:r>
              <w:rPr>
                <w:rFonts w:ascii="Times New Roman"/>
              </w:rPr>
              <w:t>п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65055B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Регист-</w:t>
            </w:r>
          </w:p>
          <w:p w14:paraId="1C8B6727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раци-</w:t>
            </w:r>
          </w:p>
          <w:p w14:paraId="2B00F6A5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оный номер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02E99D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</w:t>
            </w:r>
          </w:p>
          <w:p w14:paraId="0DC9056E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>приня-тия</w:t>
            </w:r>
            <w:proofErr w:type="gramEnd"/>
          </w:p>
          <w:p w14:paraId="73E1F4D2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уведом-ления</w:t>
            </w:r>
            <w:proofErr w:type="gramEnd"/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7A0E68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Должност-ное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B8777D5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</w:t>
            </w:r>
          </w:p>
          <w:p w14:paraId="470D0E3B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принявшее </w:t>
            </w:r>
            <w:proofErr w:type="gramStart"/>
            <w:r>
              <w:rPr>
                <w:rFonts w:ascii="Times New Roman" w:hAnsi="Times New Roman" w:cs="Times New Roman"/>
              </w:rPr>
              <w:t>уведомле-ние</w:t>
            </w:r>
            <w:proofErr w:type="gramEnd"/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E7BDFB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</w:t>
            </w:r>
          </w:p>
          <w:p w14:paraId="07702A24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</w:t>
            </w:r>
          </w:p>
          <w:p w14:paraId="750D6664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уведомлении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1DF6D4" w14:textId="77777777" w:rsidR="006D2CE6" w:rsidRDefault="006D2CE6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Должностное </w:t>
            </w:r>
          </w:p>
          <w:p w14:paraId="7E92D716" w14:textId="77777777" w:rsidR="006D2CE6" w:rsidRDefault="006D2CE6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</w:t>
            </w:r>
          </w:p>
          <w:p w14:paraId="62527069" w14:textId="77777777" w:rsidR="006D2CE6" w:rsidRDefault="006D2CE6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принявшее </w:t>
            </w:r>
          </w:p>
          <w:p w14:paraId="0FAF4B15" w14:textId="77777777" w:rsidR="006D2CE6" w:rsidRDefault="006D2CE6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на</w:t>
            </w:r>
          </w:p>
          <w:p w14:paraId="52E01D6C" w14:textId="77777777" w:rsidR="006D2CE6" w:rsidRDefault="006D2CE6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проверку сведений, </w:t>
            </w:r>
          </w:p>
          <w:p w14:paraId="7AD5AC4C" w14:textId="77777777" w:rsidR="006D2CE6" w:rsidRDefault="006D2CE6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нем указанных</w:t>
            </w:r>
          </w:p>
          <w:p w14:paraId="723FC74F" w14:textId="77777777" w:rsidR="006D2CE6" w:rsidRDefault="006D2CE6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подпись, дата)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CE0A87" w14:textId="77777777" w:rsidR="006D2CE6" w:rsidRDefault="006D2CE6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</w:t>
            </w:r>
          </w:p>
          <w:p w14:paraId="62769503" w14:textId="77777777" w:rsidR="006D2CE6" w:rsidRDefault="006D2CE6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  принятом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  решении</w:t>
            </w:r>
          </w:p>
          <w:p w14:paraId="7A3F883A" w14:textId="77777777" w:rsidR="006D2CE6" w:rsidRDefault="006D2CE6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(дата)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5A07BD" w14:textId="77777777" w:rsidR="006D2CE6" w:rsidRDefault="006D2CE6">
            <w:pPr>
              <w:autoSpaceDE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Осо-бые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отметки</w:t>
            </w:r>
          </w:p>
        </w:tc>
      </w:tr>
      <w:tr w:rsidR="006D2CE6" w14:paraId="6F760A32" w14:textId="77777777" w:rsidTr="006D2CE6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1B285E" w14:textId="77777777" w:rsidR="006D2CE6" w:rsidRDefault="006D2CE6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E86448" w14:textId="77777777" w:rsidR="006D2CE6" w:rsidRDefault="006D2CE6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5C0F98" w14:textId="77777777" w:rsidR="006D2CE6" w:rsidRDefault="006D2CE6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CF3AB9" w14:textId="77777777" w:rsidR="006D2CE6" w:rsidRDefault="006D2CE6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0C9278" w14:textId="77777777" w:rsidR="006D2CE6" w:rsidRDefault="006D2CE6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5BAF1A" w14:textId="77777777" w:rsidR="006D2CE6" w:rsidRDefault="006D2CE6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596A6A" w14:textId="77777777" w:rsidR="006D2CE6" w:rsidRDefault="006D2CE6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542E04" w14:textId="77777777" w:rsidR="006D2CE6" w:rsidRDefault="006D2CE6">
            <w:pPr>
              <w:autoSpaceDE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D2CE6" w14:paraId="5E8D39EC" w14:textId="77777777" w:rsidTr="006D2CE6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20997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6AF37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C7DCB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279B0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31D79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E57D7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CA561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13EA6" w14:textId="77777777" w:rsidR="006D2CE6" w:rsidRDefault="006D2CE6">
            <w:pPr>
              <w:autoSpaceDE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2CE6" w14:paraId="2ADC4BE4" w14:textId="77777777" w:rsidTr="006D2CE6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407D8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DE600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63A5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47C06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6A5CF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3AF72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E7990" w14:textId="77777777" w:rsidR="006D2CE6" w:rsidRDefault="006D2CE6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A6F4B" w14:textId="77777777" w:rsidR="006D2CE6" w:rsidRDefault="006D2CE6">
            <w:pPr>
              <w:autoSpaceDE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05833C8" w14:textId="77777777" w:rsidR="006D2CE6" w:rsidRDefault="006D2CE6" w:rsidP="006D2CE6"/>
    <w:p w14:paraId="32C76436" w14:textId="77777777" w:rsidR="006D2CE6" w:rsidRDefault="006D2CE6" w:rsidP="006D2CE6"/>
    <w:p w14:paraId="265C3C51" w14:textId="77777777" w:rsidR="006D2CE6" w:rsidRDefault="006D2CE6" w:rsidP="006D2CE6"/>
    <w:p w14:paraId="3B82BAF4" w14:textId="77777777" w:rsidR="006D2CE6" w:rsidRDefault="006D2CE6" w:rsidP="006D2CE6"/>
    <w:p w14:paraId="214B0014" w14:textId="77777777" w:rsidR="006D2CE6" w:rsidRDefault="006D2CE6" w:rsidP="006D2CE6"/>
    <w:p w14:paraId="554EC626" w14:textId="77777777" w:rsidR="006D2CE6" w:rsidRDefault="006D2CE6" w:rsidP="006D2CE6"/>
    <w:p w14:paraId="4A147333" w14:textId="77777777" w:rsidR="006D2CE6" w:rsidRDefault="006D2CE6" w:rsidP="006D2CE6"/>
    <w:p w14:paraId="0D944BBD" w14:textId="77777777" w:rsidR="006D2CE6" w:rsidRDefault="006D2CE6" w:rsidP="006D2CE6"/>
    <w:p w14:paraId="0D2A4DD5" w14:textId="77777777" w:rsidR="006D2CE6" w:rsidRDefault="006D2CE6" w:rsidP="006D2CE6"/>
    <w:p w14:paraId="2AF89263" w14:textId="77777777" w:rsidR="006D2CE6" w:rsidRDefault="006D2CE6" w:rsidP="006D2CE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14A7AC" w14:textId="77777777" w:rsidR="006D2CE6" w:rsidRDefault="006D2CE6" w:rsidP="006D2CE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7144CE" w14:textId="77777777" w:rsidR="006D2CE6" w:rsidRDefault="006D2CE6" w:rsidP="006D2CE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696C13" w14:textId="77777777" w:rsidR="006D2CE6" w:rsidRDefault="006D2CE6" w:rsidP="006D2CE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763FB8E" w14:textId="77777777" w:rsidR="006D2CE6" w:rsidRDefault="006D2CE6" w:rsidP="006D2CE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19" w:name="sub_200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bookmarkEnd w:id="19"/>
    <w:p w14:paraId="61B64A94" w14:textId="77777777" w:rsidR="006D2CE6" w:rsidRDefault="006D2CE6" w:rsidP="006D2CE6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r:id="rId13" w:anchor="sub_0" w:history="1">
        <w:r>
          <w:rPr>
            <w:rStyle w:val="Internetlink1"/>
            <w:rFonts w:ascii="Times New Roman" w:hAnsi="Times New Roman" w:cs="Times New Roman"/>
            <w:color w:val="000000"/>
            <w:sz w:val="28"/>
            <w:szCs w:val="28"/>
          </w:rPr>
          <w:t>распоряжению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2958015C" w14:textId="77777777" w:rsidR="006D2CE6" w:rsidRDefault="006D2CE6" w:rsidP="006D2C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038E7FC" w14:textId="77777777" w:rsidR="006D2CE6" w:rsidRDefault="006D2CE6" w:rsidP="006D2CE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02.12.2009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 N 52</w:t>
      </w:r>
    </w:p>
    <w:p w14:paraId="122885EB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</w:p>
    <w:p w14:paraId="37A633E8" w14:textId="77777777" w:rsidR="006D2CE6" w:rsidRDefault="006D2CE6" w:rsidP="006D2C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br/>
        <w:t>сведений, содержащихся в уведомлениях о фактах обращения в целях склонения муниципального служащего муниципального образования Среднетойменское сельское поселение к совершению коррупционных правонарушений</w:t>
      </w:r>
    </w:p>
    <w:p w14:paraId="7E221335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</w:p>
    <w:p w14:paraId="7C47E6D7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 и отчество</w:t>
      </w:r>
    </w:p>
    <w:p w14:paraId="6D6FB96B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bookmarkStart w:id="20" w:name="sub_2001"/>
      <w:bookmarkEnd w:id="20"/>
      <w:r>
        <w:rPr>
          <w:rFonts w:ascii="Times New Roman" w:hAnsi="Times New Roman" w:cs="Times New Roman"/>
          <w:sz w:val="28"/>
          <w:szCs w:val="28"/>
        </w:rPr>
        <w:t>2. Замещаемая должность</w:t>
      </w:r>
    </w:p>
    <w:p w14:paraId="72292CB0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bookmarkStart w:id="21" w:name="sub_2002"/>
      <w:bookmarkEnd w:id="21"/>
      <w:r>
        <w:rPr>
          <w:rFonts w:ascii="Times New Roman" w:hAnsi="Times New Roman" w:cs="Times New Roman"/>
          <w:sz w:val="28"/>
          <w:szCs w:val="28"/>
        </w:rPr>
        <w:t>3. Структурное подразделение</w:t>
      </w:r>
    </w:p>
    <w:p w14:paraId="30A44EA7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bookmarkStart w:id="22" w:name="sub_2003"/>
      <w:bookmarkEnd w:id="22"/>
      <w:r>
        <w:rPr>
          <w:rFonts w:ascii="Times New Roman" w:hAnsi="Times New Roman" w:cs="Times New Roman"/>
          <w:sz w:val="28"/>
          <w:szCs w:val="28"/>
        </w:rPr>
        <w:t xml:space="preserve">4. Информация о факте обращения в целях склонения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служащего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Среднетойменское сельское поселение к совершению коррупционных правонарушений:</w:t>
      </w:r>
    </w:p>
    <w:p w14:paraId="2A6A3A1B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лице (лицах), склонявшем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служащего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Среднетойменское сельское поселение к совершению коррупционного правонарушения;</w:t>
      </w:r>
    </w:p>
    <w:p w14:paraId="4843E4B1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месте, времени и иных обстоятельствах обращения в целях склонения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служащего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Среднетойменское сельское поселение к совершению коррупционных правонарушений;</w:t>
      </w:r>
    </w:p>
    <w:p w14:paraId="6FA92DB2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действии (бездействии), которое муниципальный служащий муниципального образования Среднетойменское сельское поселение должен совершить по обращению;</w:t>
      </w:r>
    </w:p>
    <w:p w14:paraId="484AE5DF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об отказе муниципального служащего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предложение лица (лиц) о совершении коррупционного правонарушения;</w:t>
      </w:r>
    </w:p>
    <w:p w14:paraId="7C617E8A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наличии (отсутствии) договоренности о дальнейшей встрече и действиях участников обращения.</w:t>
      </w:r>
    </w:p>
    <w:p w14:paraId="43406EDE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заверяется личной подписью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служащего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Среднетойменское сельское поселение с указанием времени и места составления уведомления.</w:t>
      </w:r>
    </w:p>
    <w:p w14:paraId="19EA0282" w14:textId="77777777" w:rsidR="006D2CE6" w:rsidRDefault="006D2CE6" w:rsidP="006D2CE6">
      <w:pPr>
        <w:rPr>
          <w:rFonts w:ascii="Times New Roman" w:hAnsi="Times New Roman" w:cs="Times New Roman"/>
          <w:sz w:val="28"/>
          <w:szCs w:val="28"/>
        </w:rPr>
      </w:pPr>
    </w:p>
    <w:p w14:paraId="4CA39C7A" w14:textId="77777777" w:rsidR="00FF17B0" w:rsidRDefault="00FF17B0"/>
    <w:sectPr w:rsidR="00F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11"/>
    <w:rsid w:val="006D2CE6"/>
    <w:rsid w:val="00B66F11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F8F28-D1C6-468C-B8F3-0C9EC4B7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3f3f3f3f3f3f3f3f3f3f">
    <w:name w:val="Т3fа3fб3fл3fи3fц3fы3f (м3fо3fн3fо3fш3fи3fр3fи3fн3fн3fы3fй3f)"/>
    <w:basedOn w:val="a"/>
    <w:next w:val="a"/>
    <w:uiPriority w:val="99"/>
    <w:rsid w:val="006D2CE6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6D2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Internetlink1">
    <w:name w:val="Internet link1"/>
    <w:uiPriority w:val="99"/>
    <w:rsid w:val="006D2CE6"/>
    <w:rPr>
      <w:color w:val="000080"/>
      <w:u w:val="single"/>
      <w:lang w:val="x-non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86;&#1088;&#1103;&#1076;&#1086;&#1082;%20&#1091;&#1074;&#1077;&#1076;&#1086;&#1084;&#1083;&#1077;&#1085;&#1080;&#1103;.rtf" TargetMode="External"/><Relationship Id="rId13" Type="http://schemas.openxmlformats.org/officeDocument/2006/relationships/hyperlink" Target="file:///C:\Users\User\Desktop\&#1055;&#1086;&#1088;&#1103;&#1076;&#1086;&#1082;%20&#1091;&#1074;&#1077;&#1076;&#1086;&#1084;&#1083;&#1077;&#1085;&#1080;&#1103;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5;&#1086;&#1088;&#1103;&#1076;&#1086;&#1082;%20&#1091;&#1074;&#1077;&#1076;&#1086;&#1084;&#1083;&#1077;&#1085;&#1080;&#1103;.rtf" TargetMode="External"/><Relationship Id="rId12" Type="http://schemas.openxmlformats.org/officeDocument/2006/relationships/hyperlink" Target="file:///C:\Users\User\Desktop\&#1055;&#1086;&#1088;&#1103;&#1076;&#1086;&#1082;%20&#1091;&#1074;&#1077;&#1076;&#1086;&#1084;&#1083;&#1077;&#1085;&#1080;&#1103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5;&#1086;&#1088;&#1103;&#1076;&#1086;&#1082;%20&#1091;&#1074;&#1077;&#1076;&#1086;&#1084;&#1083;&#1077;&#1085;&#1080;&#1103;.rtf" TargetMode="External"/><Relationship Id="rId11" Type="http://schemas.openxmlformats.org/officeDocument/2006/relationships/hyperlink" Target="file:///C:\Users\User\Desktop\&#1055;&#1086;&#1088;&#1103;&#1076;&#1086;&#1082;%20&#1091;&#1074;&#1077;&#1076;&#1086;&#1084;&#1083;&#1077;&#1085;&#1080;&#1103;.rtf" TargetMode="External"/><Relationship Id="rId5" Type="http://schemas.openxmlformats.org/officeDocument/2006/relationships/hyperlink" Target="file:///C:\Users\User\Desktop\&#1055;&#1086;&#1088;&#1103;&#1076;&#1086;&#1082;%20&#1091;&#1074;&#1077;&#1076;&#1086;&#1084;&#1083;&#1077;&#1085;&#1080;&#1103;.rtf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&#1055;&#1086;&#1088;&#1103;&#1076;&#1086;&#1082;%20&#1091;&#1074;&#1077;&#1076;&#1086;&#1084;&#1083;&#1077;&#1085;&#1080;&#1103;.rtf" TargetMode="External"/><Relationship Id="rId4" Type="http://schemas.openxmlformats.org/officeDocument/2006/relationships/hyperlink" Target="file:///C:\Users\User\Desktop\&#1055;&#1086;&#1088;&#1103;&#1076;&#1086;&#1082;%20&#1091;&#1074;&#1077;&#1076;&#1086;&#1084;&#1083;&#1077;&#1085;&#1080;&#1103;.rtf" TargetMode="External"/><Relationship Id="rId9" Type="http://schemas.openxmlformats.org/officeDocument/2006/relationships/hyperlink" Target="file:///C:\Users\User\Desktop\&#1055;&#1086;&#1088;&#1103;&#1076;&#1086;&#1082;%20&#1091;&#1074;&#1077;&#1076;&#1086;&#1084;&#1083;&#1077;&#1085;&#1080;&#1103;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2023-09-28T08:23:00Z</dcterms:created>
  <dcterms:modified xsi:type="dcterms:W3CDTF">2023-09-28T08:24:00Z</dcterms:modified>
</cp:coreProperties>
</file>